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524" w:rsidRDefault="007C4524" w:rsidP="007C452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proofErr w:type="spellStart"/>
      <w:r w:rsidRPr="007C4524">
        <w:rPr>
          <w:rFonts w:ascii="Times New Roman" w:hAnsi="Times New Roman" w:cs="Times New Roman"/>
          <w:b/>
          <w:sz w:val="24"/>
          <w:szCs w:val="24"/>
          <w:lang w:val="lt-LT"/>
        </w:rPr>
        <w:t>Rytmetys</w:t>
      </w:r>
      <w:proofErr w:type="spellEnd"/>
      <w:r w:rsidRPr="007C4524">
        <w:rPr>
          <w:rFonts w:ascii="Times New Roman" w:hAnsi="Times New Roman" w:cs="Times New Roman"/>
          <w:b/>
          <w:sz w:val="24"/>
          <w:szCs w:val="24"/>
          <w:lang w:val="lt-LT"/>
        </w:rPr>
        <w:t xml:space="preserve"> „Vabaliukų </w:t>
      </w:r>
      <w:r w:rsidR="00C17BD0">
        <w:rPr>
          <w:rFonts w:ascii="Times New Roman" w:hAnsi="Times New Roman" w:cs="Times New Roman"/>
          <w:b/>
          <w:sz w:val="24"/>
          <w:szCs w:val="24"/>
          <w:lang w:val="lt-LT"/>
        </w:rPr>
        <w:t>pilna pieva“, 2020-08-21</w:t>
      </w:r>
    </w:p>
    <w:p w:rsidR="007C4524" w:rsidRPr="007C4524" w:rsidRDefault="007C4524" w:rsidP="007C4524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323F7C" w:rsidRDefault="003B456D" w:rsidP="007C4524">
      <w:pPr>
        <w:spacing w:after="0"/>
        <w:ind w:firstLine="720"/>
        <w:jc w:val="both"/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</w:pPr>
      <w:r w:rsidRPr="00833568">
        <w:rPr>
          <w:rFonts w:ascii="Times New Roman" w:hAnsi="Times New Roman" w:cs="Times New Roman"/>
          <w:sz w:val="24"/>
          <w:szCs w:val="24"/>
          <w:lang w:val="lt-LT"/>
        </w:rPr>
        <w:t>Vasara darželyje smagių patirčių</w:t>
      </w:r>
      <w:r w:rsidR="000920D2" w:rsidRPr="00833568">
        <w:rPr>
          <w:rFonts w:ascii="Times New Roman" w:hAnsi="Times New Roman" w:cs="Times New Roman"/>
          <w:sz w:val="24"/>
          <w:szCs w:val="24"/>
          <w:lang w:val="lt-LT"/>
        </w:rPr>
        <w:t>, atradimų</w:t>
      </w:r>
      <w:r w:rsidRPr="00833568">
        <w:rPr>
          <w:rFonts w:ascii="Times New Roman" w:hAnsi="Times New Roman" w:cs="Times New Roman"/>
          <w:sz w:val="24"/>
          <w:szCs w:val="24"/>
          <w:lang w:val="lt-LT"/>
        </w:rPr>
        <w:t xml:space="preserve"> ir </w:t>
      </w:r>
      <w:proofErr w:type="spellStart"/>
      <w:r w:rsidRPr="00833568">
        <w:rPr>
          <w:rFonts w:ascii="Times New Roman" w:hAnsi="Times New Roman" w:cs="Times New Roman"/>
          <w:sz w:val="24"/>
          <w:szCs w:val="24"/>
          <w:lang w:val="lt-LT"/>
        </w:rPr>
        <w:t>šėlionių</w:t>
      </w:r>
      <w:proofErr w:type="spellEnd"/>
      <w:r w:rsidRPr="00833568">
        <w:rPr>
          <w:rFonts w:ascii="Times New Roman" w:hAnsi="Times New Roman" w:cs="Times New Roman"/>
          <w:sz w:val="24"/>
          <w:szCs w:val="24"/>
          <w:lang w:val="lt-LT"/>
        </w:rPr>
        <w:t xml:space="preserve"> metas! </w:t>
      </w:r>
      <w:r w:rsidRPr="00833568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Šiuo metų laiku vaikų laukia įdomi, nesikartojanti, skatinanti kūrybiškumą, aktyvumą ir sveikos gyvensenos nuostatas puoselėjanti veikla.</w:t>
      </w:r>
      <w:r w:rsidRPr="00833568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833568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Vasarą kiekviena diena kupina naujų netikėtumų ir vaikiškų stebuklų! Šiandien darželyje vaikučiai </w:t>
      </w:r>
      <w:r w:rsidR="000920D2" w:rsidRPr="00833568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džiaugėsi ypatingais vasaros malonumais</w:t>
      </w:r>
      <w:r w:rsidR="00833568" w:rsidRPr="00833568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– dalyvavo vienoje iš sveikatos apsaugos srities projekto „Sveikas</w:t>
      </w:r>
      <w:r w:rsidR="00833568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kūnas – šviesios mintys, 2020“ veiklų</w:t>
      </w:r>
      <w:r w:rsidR="007C4524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– rytmetyje</w:t>
      </w:r>
      <w:r w:rsidR="00833568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„Vabaliukų pilna pieva“. </w:t>
      </w:r>
      <w:r w:rsidR="007C4524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Minėtas p</w:t>
      </w:r>
      <w:r w:rsidR="00833568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rojektas finansuojamas Vilkaviškio rajono savivaldybės visuomenės sveikatos rėmimo specialiosios programo</w:t>
      </w:r>
      <w:r w:rsidR="00323F7C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s lėšomis.</w:t>
      </w:r>
    </w:p>
    <w:p w:rsidR="00833568" w:rsidRPr="00833568" w:rsidRDefault="00323F7C" w:rsidP="007C4524">
      <w:pPr>
        <w:spacing w:after="0"/>
        <w:ind w:firstLine="720"/>
        <w:jc w:val="both"/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Vaikai</w:t>
      </w:r>
      <w:r w:rsidR="00C30AF8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labai mėgsta stebėti ir tyrinėti</w:t>
      </w:r>
      <w:r w:rsidR="002121E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pievoje vykstantį</w:t>
      </w:r>
      <w:r w:rsidR="000D522C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gyvenimą, todėl</w:t>
      </w:r>
      <w:r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</w:t>
      </w:r>
      <w:r w:rsidR="000D522C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r</w:t>
      </w:r>
      <w:r w:rsidR="00833568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enginio organizatorė ikimokyklinio ugdymo auklėtoja Gitana Stančiauskienė</w:t>
      </w:r>
      <w:r w:rsidR="000D522C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pirmiausia vaikučius ir pakvietė pažvelgti, kas gyvena pievoje ir apie tai pakalbėti.</w:t>
      </w:r>
      <w:r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</w:t>
      </w:r>
      <w:r w:rsidR="002121E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Aptarus ir išsiaiškinus, kad pievoje </w:t>
      </w:r>
      <w:proofErr w:type="spellStart"/>
      <w:r w:rsidR="002121E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knibždėte</w:t>
      </w:r>
      <w:proofErr w:type="spellEnd"/>
      <w:r w:rsidR="002121E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knibžda daugybė </w:t>
      </w:r>
      <w:r w:rsidR="001F6844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voragyvių ir </w:t>
      </w:r>
      <w:r w:rsidR="007C4524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įvairiausių </w:t>
      </w:r>
      <w:r w:rsidR="001F6844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vabzdžių: </w:t>
      </w:r>
      <w:r w:rsidR="002121E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žiogų, boružėlių, </w:t>
      </w:r>
      <w:proofErr w:type="spellStart"/>
      <w:r w:rsidR="002121E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skruzdėlyčių</w:t>
      </w:r>
      <w:proofErr w:type="spellEnd"/>
      <w:r w:rsidR="001F6844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, drugelių, vaikai įsijautė į vabalėlių gy</w:t>
      </w:r>
      <w:r w:rsidR="00E67EA9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venimą ir linksmai </w:t>
      </w:r>
      <w:r w:rsidR="007C4524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traukdami vabaliukų d</w:t>
      </w:r>
      <w:r w:rsidR="00E67EA9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ainelę jos žodžius vai</w:t>
      </w:r>
      <w:r w:rsidR="007C4524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zdavo judesiais. Paskui darželinukų</w:t>
      </w:r>
      <w:r w:rsidR="00E67EA9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laukė ilga vabaliukų kelionė, kurioje basomis kojytėmis reikėjo atlikti įvairias </w:t>
      </w:r>
      <w:proofErr w:type="spellStart"/>
      <w:r w:rsidR="00E67EA9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užduotėles</w:t>
      </w:r>
      <w:proofErr w:type="spellEnd"/>
      <w:r w:rsidR="00E67EA9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: šokinėti kaip žiogeliams, ropoti kaip voriuk</w:t>
      </w:r>
      <w:r w:rsidR="00B54B8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ams, šliaužti kaip vikšriukams ir kt.</w:t>
      </w:r>
      <w:r w:rsidR="00E67EA9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Įveikus</w:t>
      </w:r>
      <w:r w:rsidR="00B54B8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kelionę ir joje pasitaikiusias</w:t>
      </w:r>
      <w:r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kliūtis</w:t>
      </w:r>
      <w:r w:rsidR="00B54B8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,</w:t>
      </w:r>
      <w:r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vaikučių laukė</w:t>
      </w:r>
      <w:r w:rsidR="00B54B8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smagiausia rytmečio dalis – </w:t>
      </w:r>
      <w:r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gaivios maudynės. </w:t>
      </w:r>
      <w:r w:rsidR="00B54B8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Dalyvaudami rytmetyje „Vabaliukų pilna pieva“, vaikai ne tik pramogavo, bet ir</w:t>
      </w:r>
      <w:r w:rsidR="000F2019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ugdėsi sveikos gyvensenos nuostatas,</w:t>
      </w:r>
      <w:r w:rsidR="00B54B8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</w:t>
      </w:r>
      <w:r w:rsidR="007C4524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mankštino</w:t>
      </w:r>
      <w:r w:rsidR="00B54B81" w:rsidRPr="00B54B8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pėdų ir blauz</w:t>
      </w:r>
      <w:r w:rsidR="00B54B8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dų raiščius bei raumenis, gerino</w:t>
      </w:r>
      <w:r w:rsidR="00B54B81" w:rsidRPr="00B54B8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pėdų ir čiurnos sąnarių </w:t>
      </w:r>
      <w:r w:rsidR="00B54B81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lankstumą, jų judesių stabilumą, </w:t>
      </w:r>
      <w:r w:rsidR="007C4524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grūdinosi.</w:t>
      </w:r>
    </w:p>
    <w:p w:rsidR="00833568" w:rsidRDefault="00833568" w:rsidP="007C4524">
      <w:pPr>
        <w:spacing w:after="0"/>
        <w:ind w:firstLine="720"/>
        <w:jc w:val="both"/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Nors vasara </w:t>
      </w:r>
      <w:r w:rsidR="00323F7C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jau</w:t>
      </w:r>
      <w:r w:rsidR="007C4524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pamažu</w:t>
      </w:r>
      <w:r w:rsidR="00323F7C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</w:t>
      </w:r>
      <w:r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keliauja </w:t>
      </w:r>
      <w:r w:rsidR="00323F7C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megzti voratinklių</w:t>
      </w:r>
      <w:r w:rsidRPr="00833568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, bet linksmybės </w:t>
      </w:r>
      <w:r w:rsidR="00323F7C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darželyje dar </w:t>
      </w:r>
      <w:r w:rsidRPr="00833568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tikrai nesibaigs. Naujais mokslo metais Kybartų lopšelio-darželio „Ąžuoliukas“ ugdytinių laukia dar daugybė</w:t>
      </w:r>
      <w:r w:rsidR="007C4524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įspūdžių ir</w:t>
      </w:r>
      <w:r w:rsidRPr="00833568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projekto „Sveikas kūnas – šviesios mintys</w:t>
      </w:r>
      <w:r w:rsidR="007C4524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, 2020“ veiklų.</w:t>
      </w:r>
    </w:p>
    <w:p w:rsidR="00C17BD0" w:rsidRDefault="00C17BD0" w:rsidP="007C4524">
      <w:pPr>
        <w:spacing w:after="0"/>
        <w:ind w:firstLine="720"/>
        <w:jc w:val="both"/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</w:pPr>
    </w:p>
    <w:p w:rsidR="00C17BD0" w:rsidRPr="007C4524" w:rsidRDefault="00056EDC" w:rsidP="00C17BD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lt-LT"/>
        </w:rPr>
      </w:pPr>
      <w:r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>Direktoriaus pavaduotoja</w:t>
      </w:r>
      <w:bookmarkStart w:id="0" w:name="_GoBack"/>
      <w:bookmarkEnd w:id="0"/>
      <w:r w:rsidR="00C17BD0">
        <w:rPr>
          <w:rStyle w:val="Emfaz"/>
          <w:rFonts w:ascii="Times New Roman" w:hAnsi="Times New Roman" w:cs="Times New Roman"/>
          <w:i w:val="0"/>
          <w:sz w:val="24"/>
          <w:szCs w:val="24"/>
          <w:shd w:val="clear" w:color="auto" w:fill="FFFFFF"/>
          <w:lang w:val="lt-LT"/>
        </w:rPr>
        <w:t xml:space="preserve"> ugdymui Violeta Murauskaitė</w:t>
      </w:r>
    </w:p>
    <w:sectPr w:rsidR="00C17BD0" w:rsidRPr="007C4524" w:rsidSect="007C452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56D"/>
    <w:rsid w:val="00056EDC"/>
    <w:rsid w:val="000920D2"/>
    <w:rsid w:val="000D522C"/>
    <w:rsid w:val="000F2019"/>
    <w:rsid w:val="001F6844"/>
    <w:rsid w:val="002121E1"/>
    <w:rsid w:val="00323F7C"/>
    <w:rsid w:val="003B456D"/>
    <w:rsid w:val="007C4524"/>
    <w:rsid w:val="00833568"/>
    <w:rsid w:val="00B54B81"/>
    <w:rsid w:val="00C17BD0"/>
    <w:rsid w:val="00C30AF8"/>
    <w:rsid w:val="00E67EA9"/>
    <w:rsid w:val="00E7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3B45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basedOn w:val="Numatytasispastraiposriftas"/>
    <w:uiPriority w:val="20"/>
    <w:qFormat/>
    <w:rsid w:val="003B45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2020-08-21T08:14:00Z</dcterms:created>
  <dcterms:modified xsi:type="dcterms:W3CDTF">2020-08-21T11:57:00Z</dcterms:modified>
</cp:coreProperties>
</file>